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3120"/>
        <w:gridCol w:w="1702"/>
        <w:gridCol w:w="6948"/>
        <w:gridCol w:w="1092"/>
      </w:tblGrid>
      <w:tr w:rsidR="008B3DE5" w:rsidTr="0057554E">
        <w:trPr>
          <w:trHeight w:val="84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5" w:rsidRPr="002B6F46" w:rsidRDefault="008B3DE5" w:rsidP="002B6F46">
            <w:pPr>
              <w:tabs>
                <w:tab w:val="left" w:pos="1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8B3DE5" w:rsidRPr="002B6F46" w:rsidRDefault="008B3DE5" w:rsidP="002B6F46">
            <w:pPr>
              <w:tabs>
                <w:tab w:val="left" w:pos="1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6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8B3DE5" w:rsidRPr="002B6F46" w:rsidRDefault="008B3DE5" w:rsidP="002B6F46">
            <w:pPr>
              <w:tabs>
                <w:tab w:val="left" w:pos="1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5" w:rsidRPr="002B6F46" w:rsidRDefault="008B3DE5" w:rsidP="002B6F46">
            <w:pPr>
              <w:tabs>
                <w:tab w:val="left" w:pos="1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5" w:rsidRPr="002B6F46" w:rsidRDefault="008B3DE5" w:rsidP="002B6F46">
            <w:pPr>
              <w:tabs>
                <w:tab w:val="left" w:pos="1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6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5" w:rsidRPr="002B6F46" w:rsidRDefault="008B3DE5" w:rsidP="002B6F46">
            <w:pPr>
              <w:tabs>
                <w:tab w:val="left" w:pos="1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6">
              <w:rPr>
                <w:rFonts w:ascii="Times New Roman" w:hAnsi="Times New Roman"/>
                <w:sz w:val="24"/>
                <w:szCs w:val="24"/>
              </w:rPr>
              <w:t>Область научных интересов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5" w:rsidRPr="002B6F46" w:rsidRDefault="008B3DE5" w:rsidP="002B6F46">
            <w:pPr>
              <w:tabs>
                <w:tab w:val="left" w:pos="1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6">
              <w:rPr>
                <w:rFonts w:ascii="Times New Roman" w:hAnsi="Times New Roman"/>
                <w:sz w:val="24"/>
                <w:szCs w:val="24"/>
              </w:rPr>
              <w:t>Количество аспирантов</w:t>
            </w:r>
          </w:p>
        </w:tc>
      </w:tr>
      <w:tr w:rsidR="008B3DE5" w:rsidTr="0086029B">
        <w:trPr>
          <w:trHeight w:val="166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5" w:rsidRPr="00BB2BDA" w:rsidRDefault="009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BDA">
              <w:rPr>
                <w:rFonts w:ascii="Times New Roman" w:hAnsi="Times New Roman"/>
                <w:sz w:val="24"/>
                <w:szCs w:val="24"/>
              </w:rPr>
              <w:t>Матвеев Андрей Иннокентьевич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5" w:rsidRPr="00BB2BDA" w:rsidRDefault="003B7CB2" w:rsidP="003B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научный сотрудник</w:t>
            </w:r>
            <w:r w:rsidR="008B3DE5" w:rsidRPr="00BB2BDA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B3DE5" w:rsidRPr="00BB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90A" w:rsidRPr="00BB2BDA">
              <w:rPr>
                <w:rFonts w:ascii="Times New Roman" w:hAnsi="Times New Roman"/>
                <w:sz w:val="24"/>
                <w:szCs w:val="24"/>
              </w:rPr>
              <w:t>обогащения полезных ископаемых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ИГДС СО РАН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E5" w:rsidRPr="00BB2BDA" w:rsidRDefault="003B7CB2" w:rsidP="009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85E">
              <w:rPr>
                <w:rFonts w:ascii="Times New Roman" w:hAnsi="Times New Roman"/>
                <w:sz w:val="24"/>
                <w:szCs w:val="24"/>
              </w:rPr>
              <w:t>Доктор технических наук, старший научный сотрудник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20" w:rsidRPr="00B424DF" w:rsidRDefault="00B424DF">
            <w:pPr>
              <w:pStyle w:val="Default"/>
              <w:ind w:firstLine="317"/>
              <w:jc w:val="both"/>
            </w:pPr>
            <w:proofErr w:type="gramStart"/>
            <w:r w:rsidRPr="00B424DF">
              <w:t>Процессы дезинтеграции высо</w:t>
            </w:r>
            <w:r>
              <w:t>к</w:t>
            </w:r>
            <w:r w:rsidRPr="00B424DF">
              <w:t xml:space="preserve">оглинистых песков и кусковых рудных </w:t>
            </w:r>
            <w:r>
              <w:t>геоматериалов, обогащение полезных компонентов, разделение минералов в водной и воздушной средах и приложении к ним различных физических полей (магнитных и ультразвуковых) для интенсификации процессов.</w:t>
            </w:r>
            <w:proofErr w:type="gramEnd"/>
          </w:p>
          <w:p w:rsidR="008B3DE5" w:rsidRDefault="008B3D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5" w:rsidRDefault="008B3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190A" w:rsidTr="0057554E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Pr="00BB2BDA" w:rsidRDefault="009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BDA">
              <w:rPr>
                <w:rFonts w:ascii="Times New Roman" w:hAnsi="Times New Roman"/>
                <w:sz w:val="24"/>
                <w:szCs w:val="24"/>
              </w:rPr>
              <w:t>Федорова Лариса Лукинична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Pr="00BB2BDA" w:rsidRDefault="003B7CB2" w:rsidP="003B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 </w:t>
            </w:r>
            <w:r w:rsidR="0091190A" w:rsidRPr="00BB2BDA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7554E" w:rsidRPr="00BB2BDA">
              <w:rPr>
                <w:rFonts w:ascii="Times New Roman" w:hAnsi="Times New Roman"/>
                <w:sz w:val="24"/>
                <w:szCs w:val="24"/>
              </w:rPr>
              <w:t xml:space="preserve"> георадиолокации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ИГДС СО РАН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0A" w:rsidRPr="00BB2BDA" w:rsidRDefault="0057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BDA"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</w:t>
            </w:r>
          </w:p>
          <w:p w:rsidR="00571C5D" w:rsidRPr="00BB2BDA" w:rsidRDefault="0057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DA" w:rsidRDefault="00BB2BDA" w:rsidP="0086029B">
            <w:pPr>
              <w:pStyle w:val="Default"/>
              <w:ind w:firstLine="317"/>
              <w:jc w:val="both"/>
            </w:pPr>
          </w:p>
          <w:p w:rsidR="0091190A" w:rsidRDefault="0086029B" w:rsidP="0086029B">
            <w:pPr>
              <w:pStyle w:val="Default"/>
              <w:ind w:firstLine="317"/>
              <w:jc w:val="both"/>
            </w:pPr>
            <w:r w:rsidRPr="0086029B">
              <w:t xml:space="preserve">Разработка научно-методических </w:t>
            </w:r>
            <w:r>
              <w:t xml:space="preserve">основ метода георадиолокациии и </w:t>
            </w:r>
            <w:r w:rsidRPr="0086029B">
              <w:t>совершенствование методик полевых измерений, обработки и интерпретации геофизических данных для эффективного применения георадиолокации в комплексе инженерно-геофизических исследований массива горных пород месторождений криолитозоны</w:t>
            </w:r>
          </w:p>
          <w:p w:rsidR="00BB2BDA" w:rsidRPr="0086029B" w:rsidRDefault="00BB2BDA" w:rsidP="0086029B">
            <w:pPr>
              <w:pStyle w:val="Default"/>
              <w:ind w:firstLine="317"/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Pr="00CC1EFC" w:rsidRDefault="00CC1E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1190A" w:rsidTr="0057554E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Pr="00BB2BDA" w:rsidRDefault="00A4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Панишев Сергей Викторович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Pr="00BB2BDA" w:rsidRDefault="00A60E28" w:rsidP="003B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D2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CB2">
              <w:rPr>
                <w:rFonts w:ascii="Times New Roman" w:hAnsi="Times New Roman"/>
                <w:sz w:val="24"/>
                <w:szCs w:val="24"/>
              </w:rPr>
              <w:t xml:space="preserve">научный сотрудник </w:t>
            </w:r>
            <w:r w:rsidR="00C34553" w:rsidRPr="00BB2BDA">
              <w:rPr>
                <w:rFonts w:ascii="Times New Roman" w:hAnsi="Times New Roman"/>
                <w:sz w:val="24"/>
                <w:szCs w:val="24"/>
              </w:rPr>
              <w:t>лаборатори</w:t>
            </w:r>
            <w:r w:rsidR="003B7CB2">
              <w:rPr>
                <w:rFonts w:ascii="Times New Roman" w:hAnsi="Times New Roman"/>
                <w:sz w:val="24"/>
                <w:szCs w:val="24"/>
              </w:rPr>
              <w:t>и</w:t>
            </w:r>
            <w:r w:rsidR="00C34553" w:rsidRPr="00BB2BDA">
              <w:rPr>
                <w:rFonts w:ascii="Times New Roman" w:hAnsi="Times New Roman"/>
                <w:sz w:val="24"/>
                <w:szCs w:val="24"/>
              </w:rPr>
              <w:t xml:space="preserve"> открытых горных работ</w:t>
            </w:r>
            <w:r w:rsidR="003B7CB2">
              <w:rPr>
                <w:rFonts w:ascii="Times New Roman" w:hAnsi="Times New Roman"/>
                <w:sz w:val="24"/>
                <w:szCs w:val="24"/>
              </w:rPr>
              <w:t xml:space="preserve"> ИГДС СО РАН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0A" w:rsidRPr="00BB2BDA" w:rsidRDefault="0057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BDA"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</w:p>
          <w:p w:rsidR="00571C5D" w:rsidRPr="00BB2BDA" w:rsidRDefault="0057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DA" w:rsidRDefault="00BB2BDA" w:rsidP="00844A20">
            <w:pPr>
              <w:pStyle w:val="Default"/>
              <w:ind w:firstLine="317"/>
              <w:jc w:val="both"/>
            </w:pPr>
          </w:p>
          <w:p w:rsidR="0091190A" w:rsidRDefault="00870893" w:rsidP="00844A20">
            <w:pPr>
              <w:pStyle w:val="Default"/>
              <w:ind w:firstLine="317"/>
              <w:jc w:val="both"/>
            </w:pPr>
            <w:r>
              <w:t>Создание теоретических основ открытой геотехнологии, обеспечивающей рациональное использование природных ресурсов и экологически безопасную отработку месторождений криолитозоны.</w:t>
            </w:r>
          </w:p>
          <w:p w:rsidR="00BB2BDA" w:rsidRPr="00F8581B" w:rsidRDefault="00BB2BDA" w:rsidP="00844A20">
            <w:pPr>
              <w:pStyle w:val="Default"/>
              <w:ind w:firstLine="317"/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Pr="00CC1EFC" w:rsidRDefault="00CC1E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1190A" w:rsidTr="0057554E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Pr="00CC1EFC" w:rsidRDefault="00CC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Кирилл Олегович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Pr="00BB2BDA" w:rsidRDefault="00C34553" w:rsidP="00C3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BDA">
              <w:rPr>
                <w:rFonts w:ascii="Times New Roman" w:hAnsi="Times New Roman"/>
                <w:sz w:val="24"/>
                <w:szCs w:val="24"/>
              </w:rPr>
              <w:t>Старший научный сотрудник лаборатори</w:t>
            </w:r>
            <w:r w:rsidR="00BB7465" w:rsidRPr="00BB2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B2BDA">
              <w:rPr>
                <w:rFonts w:ascii="Times New Roman" w:hAnsi="Times New Roman"/>
                <w:sz w:val="24"/>
                <w:szCs w:val="24"/>
              </w:rPr>
              <w:t xml:space="preserve"> георадиолокации</w:t>
            </w:r>
            <w:r w:rsidR="003B7CB2">
              <w:rPr>
                <w:rFonts w:ascii="Times New Roman" w:hAnsi="Times New Roman"/>
                <w:sz w:val="24"/>
                <w:szCs w:val="24"/>
              </w:rPr>
              <w:t xml:space="preserve"> ИГДС СО РАН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DA" w:rsidRDefault="00BB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0A" w:rsidRPr="00BB2BDA" w:rsidRDefault="0057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BDA"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</w:p>
          <w:p w:rsidR="00571C5D" w:rsidRPr="00BB2BDA" w:rsidRDefault="0057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Pr="00B32D55" w:rsidRDefault="00B32D55" w:rsidP="00B32D55">
            <w:pPr>
              <w:pStyle w:val="Default"/>
              <w:ind w:firstLine="317"/>
              <w:jc w:val="both"/>
            </w:pPr>
            <w:r w:rsidRPr="00B32D55">
              <w:t>Экспериментальные исследования</w:t>
            </w:r>
            <w:r>
              <w:t xml:space="preserve"> и разработка методического обеспечения георадиолокации мерзлых горных пород россыпных месторождений криолитозоны</w:t>
            </w:r>
            <w:r w:rsidR="00BB2BDA"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0A" w:rsidRDefault="0091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5574A" w:rsidRDefault="00C5574A"/>
    <w:sectPr w:rsidR="00C5574A" w:rsidSect="003A6DB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2C" w:rsidRDefault="0003162C" w:rsidP="004A785E">
      <w:pPr>
        <w:spacing w:after="0" w:line="240" w:lineRule="auto"/>
      </w:pPr>
      <w:r>
        <w:separator/>
      </w:r>
    </w:p>
  </w:endnote>
  <w:endnote w:type="continuationSeparator" w:id="0">
    <w:p w:rsidR="0003162C" w:rsidRDefault="0003162C" w:rsidP="004A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2C" w:rsidRDefault="0003162C" w:rsidP="004A785E">
      <w:pPr>
        <w:spacing w:after="0" w:line="240" w:lineRule="auto"/>
      </w:pPr>
      <w:r>
        <w:separator/>
      </w:r>
    </w:p>
  </w:footnote>
  <w:footnote w:type="continuationSeparator" w:id="0">
    <w:p w:rsidR="0003162C" w:rsidRDefault="0003162C" w:rsidP="004A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5E" w:rsidRDefault="004A785E">
    <w:pPr>
      <w:pStyle w:val="a5"/>
    </w:pPr>
  </w:p>
  <w:p w:rsidR="004A785E" w:rsidRDefault="004A78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DE5"/>
    <w:rsid w:val="0003162C"/>
    <w:rsid w:val="002B3BCD"/>
    <w:rsid w:val="002B6F46"/>
    <w:rsid w:val="00361B75"/>
    <w:rsid w:val="003A6DB9"/>
    <w:rsid w:val="003B7CB2"/>
    <w:rsid w:val="004A785E"/>
    <w:rsid w:val="00571C5D"/>
    <w:rsid w:val="00574BE1"/>
    <w:rsid w:val="0057554E"/>
    <w:rsid w:val="006E67BA"/>
    <w:rsid w:val="00844A20"/>
    <w:rsid w:val="0086029B"/>
    <w:rsid w:val="00870893"/>
    <w:rsid w:val="008B3DE5"/>
    <w:rsid w:val="0091190A"/>
    <w:rsid w:val="00A4046D"/>
    <w:rsid w:val="00A60E28"/>
    <w:rsid w:val="00A7633C"/>
    <w:rsid w:val="00AE2FBF"/>
    <w:rsid w:val="00B32D55"/>
    <w:rsid w:val="00B424DF"/>
    <w:rsid w:val="00BB2BDA"/>
    <w:rsid w:val="00BB41D0"/>
    <w:rsid w:val="00BB7465"/>
    <w:rsid w:val="00C34553"/>
    <w:rsid w:val="00C5574A"/>
    <w:rsid w:val="00CB788E"/>
    <w:rsid w:val="00CC1EFC"/>
    <w:rsid w:val="00CF61BD"/>
    <w:rsid w:val="00D214B8"/>
    <w:rsid w:val="00E5095B"/>
    <w:rsid w:val="00EA654F"/>
    <w:rsid w:val="00EB0699"/>
    <w:rsid w:val="00F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361B75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1B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8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A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8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ИГДС СО РАН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24</cp:revision>
  <cp:lastPrinted>2019-07-04T00:01:00Z</cp:lastPrinted>
  <dcterms:created xsi:type="dcterms:W3CDTF">2019-06-18T07:59:00Z</dcterms:created>
  <dcterms:modified xsi:type="dcterms:W3CDTF">2021-06-21T01:12:00Z</dcterms:modified>
</cp:coreProperties>
</file>